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0F5" w:rsidRDefault="00285B9E" w:rsidP="00285B9E">
      <w:pPr>
        <w:pStyle w:val="Heading1"/>
      </w:pPr>
      <w:r>
        <w:t>Adding Questions to the Survey</w:t>
      </w:r>
    </w:p>
    <w:p w:rsidR="00285B9E" w:rsidRDefault="00285B9E" w:rsidP="00285B9E"/>
    <w:p w:rsidR="00285B9E" w:rsidRDefault="00285B9E" w:rsidP="00285B9E">
      <w:pPr>
        <w:rPr>
          <w:rStyle w:val="Hyperlink"/>
          <w:u w:val="none"/>
        </w:rPr>
      </w:pPr>
      <w:r>
        <w:t xml:space="preserve">Navigate to your dashboard through the Course Survey tab in Canvas or use this link:  </w:t>
      </w:r>
      <w:bookmarkStart w:id="0" w:name="_GoBack"/>
      <w:r w:rsidR="00A54BC1">
        <w:fldChar w:fldCharType="begin"/>
      </w:r>
      <w:r w:rsidR="00A54BC1">
        <w:instrText xml:space="preserve"> HYPERLINK "https://nam01.safelinks.protection.outlook.com/?url=https%3A%2F%2Fcolostate.smartevals.com%2F&amp;data=02%7C01%7CPaula.Rodriguez%40colostate.edu%7C073209296c3b48a1c07208d7c53baf07%7Cafb58802ff7a4bb1ab21367ff2ecfc8b%7C0%7C0%7C637194732443181948&amp;sdat</w:instrText>
      </w:r>
      <w:r w:rsidR="00A54BC1">
        <w:instrText xml:space="preserve">a=HqgEut7eUprI1Jj2lKn9l2BD5NdEFern%2Fx3AXdg5bo8%3D&amp;reserved=0" </w:instrText>
      </w:r>
      <w:r w:rsidR="00A54BC1">
        <w:fldChar w:fldCharType="separate"/>
      </w:r>
      <w:r>
        <w:rPr>
          <w:rStyle w:val="Hyperlink"/>
        </w:rPr>
        <w:t>https://colostate.</w:t>
      </w:r>
      <w:r>
        <w:rPr>
          <w:rStyle w:val="Hyperlink"/>
        </w:rPr>
        <w:t>sm</w:t>
      </w:r>
      <w:r>
        <w:rPr>
          <w:rStyle w:val="Hyperlink"/>
        </w:rPr>
        <w:t>a</w:t>
      </w:r>
      <w:r>
        <w:rPr>
          <w:rStyle w:val="Hyperlink"/>
        </w:rPr>
        <w:t>rtevals.com</w:t>
      </w:r>
      <w:r w:rsidR="00A54BC1">
        <w:rPr>
          <w:rStyle w:val="Hyperlink"/>
        </w:rPr>
        <w:fldChar w:fldCharType="end"/>
      </w:r>
      <w:r>
        <w:rPr>
          <w:rStyle w:val="Hyperlink"/>
        </w:rPr>
        <w:t xml:space="preserve">  </w:t>
      </w:r>
      <w:bookmarkEnd w:id="0"/>
      <w:r>
        <w:rPr>
          <w:rStyle w:val="Hyperlink"/>
          <w:u w:val="none"/>
        </w:rPr>
        <w:t xml:space="preserve">Log in with your </w:t>
      </w:r>
      <w:proofErr w:type="spellStart"/>
      <w:r>
        <w:rPr>
          <w:rStyle w:val="Hyperlink"/>
          <w:u w:val="none"/>
        </w:rPr>
        <w:t>ename</w:t>
      </w:r>
      <w:proofErr w:type="spellEnd"/>
      <w:r>
        <w:rPr>
          <w:rStyle w:val="Hyperlink"/>
          <w:u w:val="none"/>
        </w:rPr>
        <w:t xml:space="preserve"> and password</w:t>
      </w:r>
    </w:p>
    <w:p w:rsidR="00285B9E" w:rsidRDefault="00285B9E" w:rsidP="00285B9E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Your dashboard appears:</w:t>
      </w:r>
    </w:p>
    <w:p w:rsidR="00285B9E" w:rsidRDefault="00285B9E" w:rsidP="00285B9E">
      <w:r>
        <w:rPr>
          <w:noProof/>
        </w:rPr>
        <w:drawing>
          <wp:inline distT="0" distB="0" distL="0" distR="0" wp14:anchorId="0D084CC8" wp14:editId="23AFA0E4">
            <wp:extent cx="5943600" cy="19259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25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5B9E" w:rsidRDefault="00285B9E" w:rsidP="00285B9E">
      <w:r w:rsidRPr="00285B9E">
        <w:rPr>
          <w:highlight w:val="green"/>
        </w:rPr>
        <w:t xml:space="preserve">Click the </w:t>
      </w:r>
      <w:r w:rsidRPr="00285B9E">
        <w:rPr>
          <w:b/>
          <w:highlight w:val="green"/>
        </w:rPr>
        <w:t xml:space="preserve">+ </w:t>
      </w:r>
      <w:r w:rsidRPr="00285B9E">
        <w:rPr>
          <w:highlight w:val="green"/>
        </w:rPr>
        <w:t>next to Add Questions.  The following page opens</w:t>
      </w:r>
      <w:r>
        <w:t>.</w:t>
      </w:r>
    </w:p>
    <w:p w:rsidR="00285B9E" w:rsidRDefault="00285B9E" w:rsidP="00285B9E">
      <w:r>
        <w:rPr>
          <w:noProof/>
        </w:rPr>
        <w:drawing>
          <wp:inline distT="0" distB="0" distL="0" distR="0" wp14:anchorId="1B8D4E38" wp14:editId="333FE3D6">
            <wp:extent cx="5943600" cy="2012315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12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5B9E" w:rsidRDefault="00285B9E" w:rsidP="00285B9E"/>
    <w:p w:rsidR="00285B9E" w:rsidRDefault="00285B9E" w:rsidP="00285B9E">
      <w:r w:rsidRPr="00285B9E">
        <w:rPr>
          <w:highlight w:val="green"/>
        </w:rPr>
        <w:t>Choose the option that you want to use (if you plan to ask the same questions for every course, choose the last option).</w:t>
      </w:r>
    </w:p>
    <w:p w:rsidR="00285B9E" w:rsidRDefault="00285B9E" w:rsidP="00285B9E">
      <w:r>
        <w:rPr>
          <w:noProof/>
        </w:rPr>
        <w:drawing>
          <wp:inline distT="0" distB="0" distL="0" distR="0" wp14:anchorId="02CDF01C" wp14:editId="13DB5D15">
            <wp:extent cx="4939977" cy="2246212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54540" cy="2252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5B9E" w:rsidRPr="00285B9E" w:rsidRDefault="00285B9E" w:rsidP="00285B9E">
      <w:r>
        <w:t>Construct your question using the formats above. You are able to add 5 additional questions.</w:t>
      </w:r>
    </w:p>
    <w:sectPr w:rsidR="00285B9E" w:rsidRPr="00285B9E" w:rsidSect="00285B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B9E"/>
    <w:rsid w:val="00285B9E"/>
    <w:rsid w:val="009F0F3F"/>
    <w:rsid w:val="00A54BC1"/>
    <w:rsid w:val="00BC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B8261"/>
  <w15:chartTrackingRefBased/>
  <w15:docId w15:val="{6E5C9CA7-97A4-4AAF-B760-DE9D907CA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5B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5B9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285B9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54B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State University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Rodriguez,Paula</dc:creator>
  <cp:keywords/>
  <dc:description/>
  <cp:lastModifiedBy>Rodriguez,Paula</cp:lastModifiedBy>
  <cp:revision>3</cp:revision>
  <dcterms:created xsi:type="dcterms:W3CDTF">2020-04-09T21:25:00Z</dcterms:created>
  <dcterms:modified xsi:type="dcterms:W3CDTF">2020-04-24T15:10:00Z</dcterms:modified>
</cp:coreProperties>
</file>